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7F3B39" w14:textId="77777777" w:rsidR="00DE2E74" w:rsidRPr="00DE2E74" w:rsidRDefault="00DE2E74" w:rsidP="00DE2E74">
      <w:pPr>
        <w:rPr>
          <w:b/>
          <w:bCs/>
        </w:rPr>
      </w:pPr>
      <w:r w:rsidRPr="00DE2E74">
        <w:rPr>
          <w:b/>
          <w:bCs/>
        </w:rPr>
        <w:t>EVALUACIÓN DE HISTORIA, GEOGRAFÍA Y CIENCIAS SOCIALES</w:t>
      </w:r>
    </w:p>
    <w:p w14:paraId="3C0FCB61" w14:textId="77777777" w:rsidR="00DE2E74" w:rsidRPr="00DE2E74" w:rsidRDefault="00DE2E74" w:rsidP="00DE2E74">
      <w:pPr>
        <w:rPr>
          <w:b/>
          <w:bCs/>
        </w:rPr>
      </w:pPr>
      <w:r w:rsidRPr="00DE2E74">
        <w:rPr>
          <w:b/>
          <w:bCs/>
        </w:rPr>
        <w:t>Chile en la década de 1960 y transformaciones hacia los años 70</w:t>
      </w:r>
    </w:p>
    <w:p w14:paraId="44FA21A1" w14:textId="77777777" w:rsidR="00DE2E74" w:rsidRPr="00DE2E74" w:rsidRDefault="00DE2E74" w:rsidP="00DE2E74">
      <w:r w:rsidRPr="00DE2E74">
        <w:rPr>
          <w:b/>
          <w:bCs/>
        </w:rPr>
        <w:t>Nivel:</w:t>
      </w:r>
      <w:r w:rsidRPr="00DE2E74">
        <w:t xml:space="preserve"> 2° Medio</w:t>
      </w:r>
      <w:r w:rsidRPr="00DE2E74">
        <w:br/>
      </w:r>
      <w:r w:rsidRPr="00DE2E74">
        <w:rPr>
          <w:b/>
          <w:bCs/>
        </w:rPr>
        <w:t>Puntaje total:</w:t>
      </w:r>
      <w:r w:rsidRPr="00DE2E74">
        <w:t xml:space="preserve"> 70 puntos</w:t>
      </w:r>
      <w:r w:rsidRPr="00DE2E74">
        <w:br/>
      </w:r>
      <w:r w:rsidRPr="00DE2E74">
        <w:rPr>
          <w:b/>
          <w:bCs/>
        </w:rPr>
        <w:t>Puntaje obtenido:</w:t>
      </w:r>
      <w:r w:rsidRPr="00DE2E74">
        <w:t xml:space="preserve"> ______ / 70 pts.</w:t>
      </w:r>
      <w:r w:rsidRPr="00DE2E74">
        <w:br/>
      </w:r>
      <w:r w:rsidRPr="00DE2E74">
        <w:rPr>
          <w:b/>
          <w:bCs/>
        </w:rPr>
        <w:t>Nombre:</w:t>
      </w:r>
      <w:r w:rsidRPr="00DE2E74">
        <w:t xml:space="preserve"> __________________________________________</w:t>
      </w:r>
      <w:r w:rsidRPr="00DE2E74">
        <w:br/>
      </w:r>
      <w:r w:rsidRPr="00DE2E74">
        <w:rPr>
          <w:b/>
          <w:bCs/>
        </w:rPr>
        <w:t>Curso:</w:t>
      </w:r>
      <w:r w:rsidRPr="00DE2E74">
        <w:t xml:space="preserve"> _______________ </w:t>
      </w:r>
      <w:r w:rsidRPr="00DE2E74">
        <w:rPr>
          <w:b/>
          <w:bCs/>
        </w:rPr>
        <w:t>Fecha:</w:t>
      </w:r>
      <w:r w:rsidRPr="00DE2E74">
        <w:t xml:space="preserve"> _______________</w:t>
      </w:r>
    </w:p>
    <w:p w14:paraId="4AE8EBB7" w14:textId="77777777" w:rsidR="00DE2E74" w:rsidRPr="00DE2E74" w:rsidRDefault="00DE2E74" w:rsidP="00DE2E74">
      <w:pPr>
        <w:rPr>
          <w:b/>
          <w:bCs/>
        </w:rPr>
      </w:pPr>
      <w:r w:rsidRPr="00DE2E74">
        <w:rPr>
          <w:b/>
          <w:bCs/>
        </w:rPr>
        <w:t>Objetivo</w:t>
      </w:r>
    </w:p>
    <w:p w14:paraId="64A7973B" w14:textId="77777777" w:rsidR="00DE2E74" w:rsidRPr="00DE2E74" w:rsidRDefault="00DE2E74" w:rsidP="00DE2E74">
      <w:r w:rsidRPr="00DE2E74">
        <w:t>Comprender y analizar las principales transformaciones políticas, sociales y económicas ocurridas en Chile durante la década de 1960, considerando la Reforma Agraria, la chilenización del cobre, la participación política, la polarización y la influencia de la Guerra Fría.</w:t>
      </w:r>
    </w:p>
    <w:p w14:paraId="0C61A4C7" w14:textId="77777777" w:rsidR="00DE2E74" w:rsidRPr="00DE2E74" w:rsidRDefault="00DE2E74" w:rsidP="00DE2E74">
      <w:r w:rsidRPr="00DE2E74">
        <w:pict w14:anchorId="7EEA422D">
          <v:rect id="_x0000_i1193" style="width:0;height:1.5pt" o:hralign="center" o:hrstd="t" o:hr="t" fillcolor="#a0a0a0" stroked="f"/>
        </w:pict>
      </w:r>
    </w:p>
    <w:p w14:paraId="18FB20D1" w14:textId="77777777" w:rsidR="00DE2E74" w:rsidRPr="00DE2E74" w:rsidRDefault="00DE2E74" w:rsidP="00DE2E74">
      <w:pPr>
        <w:rPr>
          <w:b/>
          <w:bCs/>
        </w:rPr>
      </w:pPr>
      <w:r w:rsidRPr="00DE2E74">
        <w:rPr>
          <w:b/>
          <w:bCs/>
        </w:rPr>
        <w:t>I. SELECCIÓN MÚLTIPLE — 20 puntos</w:t>
      </w:r>
    </w:p>
    <w:p w14:paraId="7526A014" w14:textId="77777777" w:rsidR="00DE2E74" w:rsidRPr="00DE2E74" w:rsidRDefault="00DE2E74" w:rsidP="00DE2E74">
      <w:r w:rsidRPr="00DE2E74">
        <w:rPr>
          <w:b/>
          <w:bCs/>
        </w:rPr>
        <w:t>Instrucciones:</w:t>
      </w:r>
      <w:r w:rsidRPr="00DE2E74">
        <w:t xml:space="preserve"> Lee atentamente cada pregunta y marca una sola alternativa.</w:t>
      </w:r>
      <w:r w:rsidRPr="00DE2E74">
        <w:br/>
      </w:r>
      <w:r w:rsidRPr="00DE2E74">
        <w:rPr>
          <w:b/>
          <w:bCs/>
        </w:rPr>
        <w:t>2 puntos cada respuesta correcta.</w:t>
      </w:r>
    </w:p>
    <w:p w14:paraId="65D81B45" w14:textId="77777777" w:rsidR="00DE2E74" w:rsidRPr="00DE2E74" w:rsidRDefault="00DE2E74" w:rsidP="00DE2E74">
      <w:r w:rsidRPr="00DE2E74">
        <w:rPr>
          <w:b/>
          <w:bCs/>
        </w:rPr>
        <w:t>1.</w:t>
      </w:r>
      <w:r w:rsidRPr="00DE2E74">
        <w:t xml:space="preserve"> ¿Cuál de los siguientes problemas caracterizaba a Chile al comenzar la década de 1960?</w:t>
      </w:r>
    </w:p>
    <w:p w14:paraId="2E9B1796" w14:textId="77777777" w:rsidR="00DE2E74" w:rsidRPr="00DE2E74" w:rsidRDefault="00DE2E74" w:rsidP="00DE2E74">
      <w:r w:rsidRPr="00DE2E74">
        <w:t>A) Exceso de viviendas y empleos.</w:t>
      </w:r>
      <w:r w:rsidRPr="00DE2E74">
        <w:br/>
        <w:t>B) Pobreza, desigualdad y mala distribución de las tierras.</w:t>
      </w:r>
      <w:r w:rsidRPr="00DE2E74">
        <w:br/>
        <w:t>C) Escasa participación de empresas extranjeras.</w:t>
      </w:r>
      <w:r w:rsidRPr="00DE2E74">
        <w:br/>
        <w:t>D) Exceso de acceso a educación y salud.</w:t>
      </w:r>
    </w:p>
    <w:p w14:paraId="0EE49017" w14:textId="77777777" w:rsidR="00DE2E74" w:rsidRPr="00DE2E74" w:rsidRDefault="00DE2E74" w:rsidP="00DE2E74">
      <w:r w:rsidRPr="00DE2E74">
        <w:rPr>
          <w:b/>
          <w:bCs/>
        </w:rPr>
        <w:t>2.</w:t>
      </w:r>
      <w:r w:rsidRPr="00DE2E74">
        <w:t xml:space="preserve"> ¿Qué diferenciaba principalmente a la derecha, el centro y la izquierda durante esta época?</w:t>
      </w:r>
    </w:p>
    <w:p w14:paraId="7178777A" w14:textId="77777777" w:rsidR="00DE2E74" w:rsidRPr="00DE2E74" w:rsidRDefault="00DE2E74" w:rsidP="00DE2E74">
      <w:r w:rsidRPr="00DE2E74">
        <w:t>A) Su posición frente a los conflictos internacionales exclusivamente.</w:t>
      </w:r>
      <w:r w:rsidRPr="00DE2E74">
        <w:br/>
        <w:t>B) La religión que profesaban sus integrantes.</w:t>
      </w:r>
      <w:r w:rsidRPr="00DE2E74">
        <w:br/>
        <w:t>C) La forma en que proponían solucionar los problemas del país.</w:t>
      </w:r>
      <w:r w:rsidRPr="00DE2E74">
        <w:br/>
        <w:t>D) Su rechazo general a realizar cambios políticos.</w:t>
      </w:r>
    </w:p>
    <w:p w14:paraId="358C7B35" w14:textId="77777777" w:rsidR="00DE2E74" w:rsidRPr="00DE2E74" w:rsidRDefault="00DE2E74" w:rsidP="00DE2E74">
      <w:r w:rsidRPr="00DE2E74">
        <w:rPr>
          <w:b/>
          <w:bCs/>
        </w:rPr>
        <w:t>3.</w:t>
      </w:r>
      <w:r w:rsidRPr="00DE2E74">
        <w:t xml:space="preserve"> Eduardo Frei Montalva llegó a la presidencia en:</w:t>
      </w:r>
    </w:p>
    <w:p w14:paraId="695F6BB4" w14:textId="77777777" w:rsidR="00DE2E74" w:rsidRPr="00DE2E74" w:rsidRDefault="00DE2E74" w:rsidP="00DE2E74">
      <w:r w:rsidRPr="00DE2E74">
        <w:t>A) 1960.</w:t>
      </w:r>
      <w:r w:rsidRPr="00DE2E74">
        <w:br/>
        <w:t>B) 1962.</w:t>
      </w:r>
      <w:r w:rsidRPr="00DE2E74">
        <w:br/>
        <w:t>C) 1964.</w:t>
      </w:r>
      <w:r w:rsidRPr="00DE2E74">
        <w:br/>
        <w:t>D) 1970.</w:t>
      </w:r>
    </w:p>
    <w:p w14:paraId="0CB3D53A" w14:textId="77777777" w:rsidR="00DE2E74" w:rsidRPr="00DE2E74" w:rsidRDefault="00DE2E74" w:rsidP="00DE2E74">
      <w:r w:rsidRPr="00DE2E74">
        <w:rPr>
          <w:b/>
          <w:bCs/>
        </w:rPr>
        <w:lastRenderedPageBreak/>
        <w:t>4.</w:t>
      </w:r>
      <w:r w:rsidRPr="00DE2E74">
        <w:t xml:space="preserve"> El proyecto político impulsado por Eduardo Frei Montalva recibió el nombre de:</w:t>
      </w:r>
    </w:p>
    <w:p w14:paraId="6A07B6B5" w14:textId="77777777" w:rsidR="00DE2E74" w:rsidRPr="00DE2E74" w:rsidRDefault="00DE2E74" w:rsidP="00DE2E74">
      <w:r w:rsidRPr="00DE2E74">
        <w:t>A) Unidad Popular.</w:t>
      </w:r>
      <w:r w:rsidRPr="00DE2E74">
        <w:br/>
        <w:t>B) Revolución en Libertad.</w:t>
      </w:r>
      <w:r w:rsidRPr="00DE2E74">
        <w:br/>
        <w:t>C) Vía Chilena al Socialismo.</w:t>
      </w:r>
      <w:r w:rsidRPr="00DE2E74">
        <w:br/>
        <w:t>D) Estado de Bienestar.</w:t>
      </w:r>
    </w:p>
    <w:p w14:paraId="44F93723" w14:textId="77777777" w:rsidR="00DE2E74" w:rsidRPr="00DE2E74" w:rsidRDefault="00DE2E74" w:rsidP="00DE2E74">
      <w:r w:rsidRPr="00DE2E74">
        <w:rPr>
          <w:b/>
          <w:bCs/>
        </w:rPr>
        <w:t>5.</w:t>
      </w:r>
      <w:r w:rsidRPr="00DE2E74">
        <w:t xml:space="preserve"> ¿Cuál era uno de los principales objetivos de la Reforma Agraria?</w:t>
      </w:r>
    </w:p>
    <w:p w14:paraId="27C51D72" w14:textId="77777777" w:rsidR="00DE2E74" w:rsidRPr="00DE2E74" w:rsidRDefault="00DE2E74" w:rsidP="00DE2E74">
      <w:r w:rsidRPr="00DE2E74">
        <w:t>A) Concentrar las tierras agrícolas en grandes propietarios.</w:t>
      </w:r>
      <w:r w:rsidRPr="00DE2E74">
        <w:br/>
        <w:t>B) Eliminar la agricultura chilena.</w:t>
      </w:r>
      <w:r w:rsidRPr="00DE2E74">
        <w:br/>
        <w:t>C) Repartir tierras de grandes haciendas entre campesinos.</w:t>
      </w:r>
      <w:r w:rsidRPr="00DE2E74">
        <w:br/>
        <w:t>D) Entregar las tierras a empresas extranjeras.</w:t>
      </w:r>
    </w:p>
    <w:p w14:paraId="50076F30" w14:textId="77777777" w:rsidR="00DE2E74" w:rsidRPr="00DE2E74" w:rsidRDefault="00DE2E74" w:rsidP="00DE2E74">
      <w:r w:rsidRPr="00DE2E74">
        <w:rPr>
          <w:b/>
          <w:bCs/>
        </w:rPr>
        <w:t>6.</w:t>
      </w:r>
      <w:r w:rsidRPr="00DE2E74">
        <w:t xml:space="preserve"> La chilenización del cobre significó que:</w:t>
      </w:r>
    </w:p>
    <w:p w14:paraId="484156EF" w14:textId="77777777" w:rsidR="00DE2E74" w:rsidRPr="00DE2E74" w:rsidRDefault="00DE2E74" w:rsidP="00DE2E74">
      <w:r w:rsidRPr="00DE2E74">
        <w:t>A) el Estado se convirtió inmediatamente en el único dueño de las grandes minas.</w:t>
      </w:r>
      <w:r w:rsidRPr="00DE2E74">
        <w:br/>
        <w:t>B) Chile dejó de producir cobre.</w:t>
      </w:r>
      <w:r w:rsidRPr="00DE2E74">
        <w:br/>
        <w:t>C) el Estado compró parte de las minas y compartió su propiedad con empresas extranjeras.</w:t>
      </w:r>
      <w:r w:rsidRPr="00DE2E74">
        <w:br/>
        <w:t>D) todas las minas fueron vendidas a empresas estadounidenses.</w:t>
      </w:r>
    </w:p>
    <w:p w14:paraId="0DB0E824" w14:textId="77777777" w:rsidR="00DE2E74" w:rsidRPr="00DE2E74" w:rsidRDefault="00DE2E74" w:rsidP="00DE2E74">
      <w:r w:rsidRPr="00DE2E74">
        <w:rPr>
          <w:b/>
          <w:bCs/>
        </w:rPr>
        <w:t>7.</w:t>
      </w:r>
      <w:r w:rsidRPr="00DE2E74">
        <w:t xml:space="preserve"> ¿Qué ocurrió con la participación política y social durante la década de 1960?</w:t>
      </w:r>
    </w:p>
    <w:p w14:paraId="56C67455" w14:textId="77777777" w:rsidR="00DE2E74" w:rsidRPr="00DE2E74" w:rsidRDefault="00DE2E74" w:rsidP="00DE2E74">
      <w:r w:rsidRPr="00DE2E74">
        <w:t>A) Disminuyó considerablemente.</w:t>
      </w:r>
      <w:r w:rsidRPr="00DE2E74">
        <w:br/>
        <w:t>B) Aumentaron las organizaciones, protestas y demandas sociales.</w:t>
      </w:r>
      <w:r w:rsidRPr="00DE2E74">
        <w:br/>
        <w:t>C) Fueron prohibidas las organizaciones campesinas.</w:t>
      </w:r>
      <w:r w:rsidRPr="00DE2E74">
        <w:br/>
        <w:t>D) Desaparecieron las diferencias políticas.</w:t>
      </w:r>
    </w:p>
    <w:p w14:paraId="1669D71E" w14:textId="77777777" w:rsidR="00DE2E74" w:rsidRPr="00DE2E74" w:rsidRDefault="00DE2E74" w:rsidP="00DE2E74">
      <w:r w:rsidRPr="00DE2E74">
        <w:rPr>
          <w:b/>
          <w:bCs/>
        </w:rPr>
        <w:t>8.</w:t>
      </w:r>
      <w:r w:rsidRPr="00DE2E74">
        <w:t xml:space="preserve"> La polarización política corresponde a:</w:t>
      </w:r>
    </w:p>
    <w:p w14:paraId="756E6580" w14:textId="77777777" w:rsidR="00DE2E74" w:rsidRPr="00DE2E74" w:rsidRDefault="00DE2E74" w:rsidP="00DE2E74">
      <w:r w:rsidRPr="00DE2E74">
        <w:t>A) la eliminación de todos los partidos políticos.</w:t>
      </w:r>
      <w:r w:rsidRPr="00DE2E74">
        <w:br/>
        <w:t>B) el acuerdo entre todos los sectores políticos.</w:t>
      </w:r>
      <w:r w:rsidRPr="00DE2E74">
        <w:br/>
        <w:t>C) el aumento de las diferencias y divisiones entre grupos con distintas posiciones políticas.</w:t>
      </w:r>
      <w:r w:rsidRPr="00DE2E74">
        <w:br/>
        <w:t>D) la disminución de la participación ciudadana.</w:t>
      </w:r>
    </w:p>
    <w:p w14:paraId="2738C3E8" w14:textId="77777777" w:rsidR="00DE2E74" w:rsidRPr="00DE2E74" w:rsidRDefault="00DE2E74" w:rsidP="00DE2E74">
      <w:r w:rsidRPr="00DE2E74">
        <w:rPr>
          <w:b/>
          <w:bCs/>
        </w:rPr>
        <w:t>9.</w:t>
      </w:r>
      <w:r w:rsidRPr="00DE2E74">
        <w:t xml:space="preserve"> ¿Por qué la Guerra Fría influyó en Chile?</w:t>
      </w:r>
    </w:p>
    <w:p w14:paraId="47C05E0B" w14:textId="77777777" w:rsidR="00DE2E74" w:rsidRPr="00DE2E74" w:rsidRDefault="00DE2E74" w:rsidP="00DE2E74">
      <w:r w:rsidRPr="00DE2E74">
        <w:t>A) Porque Chile participó directamente en una guerra contra la URSS.</w:t>
      </w:r>
      <w:r w:rsidRPr="00DE2E74">
        <w:br/>
        <w:t>B) Porque Estados Unidos y la Unión Soviética representaban modelos políticos e ideológicos distintos que influyeron en América Latina.</w:t>
      </w:r>
      <w:r w:rsidRPr="00DE2E74">
        <w:br/>
        <w:t>C) Porque Chile ingresó al Pacto de Varsovia.</w:t>
      </w:r>
      <w:r w:rsidRPr="00DE2E74">
        <w:br/>
        <w:t>D) Porque Estados Unidos ocupó militarmente Chile.</w:t>
      </w:r>
    </w:p>
    <w:p w14:paraId="39E49FC4" w14:textId="77777777" w:rsidR="00DE2E74" w:rsidRPr="00DE2E74" w:rsidRDefault="00DE2E74" w:rsidP="00DE2E74">
      <w:r w:rsidRPr="00DE2E74">
        <w:rPr>
          <w:b/>
          <w:bCs/>
        </w:rPr>
        <w:lastRenderedPageBreak/>
        <w:t>10.</w:t>
      </w:r>
      <w:r w:rsidRPr="00DE2E74">
        <w:t xml:space="preserve"> ¿Cuál de las siguientes relaciones es correcta?</w:t>
      </w:r>
    </w:p>
    <w:p w14:paraId="12D1FEE4" w14:textId="77777777" w:rsidR="00DE2E74" w:rsidRPr="00DE2E74" w:rsidRDefault="00DE2E74" w:rsidP="00DE2E74">
      <w:r w:rsidRPr="00DE2E74">
        <w:t>A) Eduardo Frei → Nacionalización total del cobre.</w:t>
      </w:r>
      <w:r w:rsidRPr="00DE2E74">
        <w:br/>
        <w:t>B) Salvador Allende → Chilenización del cobre.</w:t>
      </w:r>
      <w:r w:rsidRPr="00DE2E74">
        <w:br/>
        <w:t>C) Eduardo Frei → Revolución en Libertad y chilenización del cobre.</w:t>
      </w:r>
      <w:r w:rsidRPr="00DE2E74">
        <w:br/>
        <w:t>D) Salvador Allende → Gobierno entre 1964 y 1970.</w:t>
      </w:r>
    </w:p>
    <w:p w14:paraId="1D2C3EC2" w14:textId="77777777" w:rsidR="00DE2E74" w:rsidRPr="00DE2E74" w:rsidRDefault="00DE2E74" w:rsidP="00DE2E74">
      <w:r w:rsidRPr="00DE2E74">
        <w:pict w14:anchorId="7BF9C030">
          <v:rect id="_x0000_i1194" style="width:0;height:1.5pt" o:hralign="center" o:hrstd="t" o:hr="t" fillcolor="#a0a0a0" stroked="f"/>
        </w:pict>
      </w:r>
    </w:p>
    <w:p w14:paraId="4570485B" w14:textId="77777777" w:rsidR="00DE2E74" w:rsidRPr="00DE2E74" w:rsidRDefault="00DE2E74" w:rsidP="00DE2E74">
      <w:pPr>
        <w:rPr>
          <w:b/>
          <w:bCs/>
        </w:rPr>
      </w:pPr>
      <w:r w:rsidRPr="00DE2E74">
        <w:rPr>
          <w:b/>
          <w:bCs/>
        </w:rPr>
        <w:t>II. TÉRMINOS PAREADOS — 10 puntos</w:t>
      </w:r>
    </w:p>
    <w:p w14:paraId="7F94A784" w14:textId="77777777" w:rsidR="00DE2E74" w:rsidRPr="00DE2E74" w:rsidRDefault="00DE2E74" w:rsidP="00DE2E74">
      <w:r w:rsidRPr="00DE2E74">
        <w:rPr>
          <w:b/>
          <w:bCs/>
        </w:rPr>
        <w:t>Instrucciones:</w:t>
      </w:r>
      <w:r w:rsidRPr="00DE2E74">
        <w:t xml:space="preserve"> Relaciona cada concepto de la columna A con su definición de la columna B. Escribe la letra correspondiente.</w:t>
      </w:r>
      <w:r w:rsidRPr="00DE2E74">
        <w:br/>
      </w:r>
      <w:r w:rsidRPr="00DE2E74">
        <w:rPr>
          <w:b/>
          <w:bCs/>
        </w:rPr>
        <w:t>1 punto cada respuesta correcta.</w:t>
      </w:r>
    </w:p>
    <w:p w14:paraId="04EB78B4" w14:textId="77777777" w:rsidR="00DE2E74" w:rsidRPr="00DE2E74" w:rsidRDefault="00DE2E74" w:rsidP="00DE2E74">
      <w:pPr>
        <w:rPr>
          <w:b/>
          <w:bCs/>
        </w:rPr>
      </w:pPr>
      <w:r w:rsidRPr="00DE2E74">
        <w:rPr>
          <w:b/>
          <w:bCs/>
        </w:rPr>
        <w:t>Columna A</w:t>
      </w:r>
    </w:p>
    <w:p w14:paraId="58824DB5" w14:textId="77777777" w:rsidR="00DE2E74" w:rsidRPr="00DE2E74" w:rsidRDefault="00DE2E74" w:rsidP="00DE2E74">
      <w:pPr>
        <w:numPr>
          <w:ilvl w:val="0"/>
          <w:numId w:val="1"/>
        </w:numPr>
      </w:pPr>
      <w:r w:rsidRPr="00DE2E74">
        <w:t>_____ Reforma Agraria</w:t>
      </w:r>
    </w:p>
    <w:p w14:paraId="19EBFB10" w14:textId="77777777" w:rsidR="00DE2E74" w:rsidRPr="00DE2E74" w:rsidRDefault="00DE2E74" w:rsidP="00DE2E74">
      <w:pPr>
        <w:numPr>
          <w:ilvl w:val="0"/>
          <w:numId w:val="1"/>
        </w:numPr>
      </w:pPr>
      <w:r w:rsidRPr="00DE2E74">
        <w:t>_____ Chilenización del cobre</w:t>
      </w:r>
    </w:p>
    <w:p w14:paraId="0D0B5448" w14:textId="77777777" w:rsidR="00DE2E74" w:rsidRPr="00DE2E74" w:rsidRDefault="00DE2E74" w:rsidP="00DE2E74">
      <w:pPr>
        <w:numPr>
          <w:ilvl w:val="0"/>
          <w:numId w:val="1"/>
        </w:numPr>
      </w:pPr>
      <w:r w:rsidRPr="00DE2E74">
        <w:t>_____ Polarización política</w:t>
      </w:r>
    </w:p>
    <w:p w14:paraId="06ACFBDE" w14:textId="77777777" w:rsidR="00DE2E74" w:rsidRPr="00DE2E74" w:rsidRDefault="00DE2E74" w:rsidP="00DE2E74">
      <w:pPr>
        <w:numPr>
          <w:ilvl w:val="0"/>
          <w:numId w:val="1"/>
        </w:numPr>
      </w:pPr>
      <w:r w:rsidRPr="00DE2E74">
        <w:t>_____ Guerra Fría</w:t>
      </w:r>
    </w:p>
    <w:p w14:paraId="35471F7C" w14:textId="77777777" w:rsidR="00DE2E74" w:rsidRPr="00DE2E74" w:rsidRDefault="00DE2E74" w:rsidP="00DE2E74">
      <w:pPr>
        <w:numPr>
          <w:ilvl w:val="0"/>
          <w:numId w:val="1"/>
        </w:numPr>
      </w:pPr>
      <w:r w:rsidRPr="00DE2E74">
        <w:t>_____ Desigualdad social</w:t>
      </w:r>
    </w:p>
    <w:p w14:paraId="048F957E" w14:textId="77777777" w:rsidR="00DE2E74" w:rsidRPr="00DE2E74" w:rsidRDefault="00DE2E74" w:rsidP="00DE2E74">
      <w:pPr>
        <w:numPr>
          <w:ilvl w:val="0"/>
          <w:numId w:val="1"/>
        </w:numPr>
      </w:pPr>
      <w:r w:rsidRPr="00DE2E74">
        <w:t>_____ Participación política</w:t>
      </w:r>
    </w:p>
    <w:p w14:paraId="1366B427" w14:textId="77777777" w:rsidR="00DE2E74" w:rsidRPr="00DE2E74" w:rsidRDefault="00DE2E74" w:rsidP="00DE2E74">
      <w:pPr>
        <w:numPr>
          <w:ilvl w:val="0"/>
          <w:numId w:val="1"/>
        </w:numPr>
      </w:pPr>
      <w:r w:rsidRPr="00DE2E74">
        <w:t>_____ Derecha</w:t>
      </w:r>
    </w:p>
    <w:p w14:paraId="661A0A8A" w14:textId="77777777" w:rsidR="00DE2E74" w:rsidRPr="00DE2E74" w:rsidRDefault="00DE2E74" w:rsidP="00DE2E74">
      <w:pPr>
        <w:numPr>
          <w:ilvl w:val="0"/>
          <w:numId w:val="1"/>
        </w:numPr>
      </w:pPr>
      <w:r w:rsidRPr="00DE2E74">
        <w:t>_____ Centro</w:t>
      </w:r>
    </w:p>
    <w:p w14:paraId="10135030" w14:textId="77777777" w:rsidR="00DE2E74" w:rsidRPr="00DE2E74" w:rsidRDefault="00DE2E74" w:rsidP="00DE2E74">
      <w:pPr>
        <w:numPr>
          <w:ilvl w:val="0"/>
          <w:numId w:val="1"/>
        </w:numPr>
      </w:pPr>
      <w:r w:rsidRPr="00DE2E74">
        <w:t>_____ Izquierda</w:t>
      </w:r>
    </w:p>
    <w:p w14:paraId="4FF8052C" w14:textId="77777777" w:rsidR="00DE2E74" w:rsidRPr="00DE2E74" w:rsidRDefault="00DE2E74" w:rsidP="00DE2E74">
      <w:pPr>
        <w:numPr>
          <w:ilvl w:val="0"/>
          <w:numId w:val="1"/>
        </w:numPr>
      </w:pPr>
      <w:r w:rsidRPr="00DE2E74">
        <w:t>_____ Nacionalización del cobre</w:t>
      </w:r>
    </w:p>
    <w:p w14:paraId="78EB4A9D" w14:textId="77777777" w:rsidR="00DE2E74" w:rsidRPr="00DE2E74" w:rsidRDefault="00DE2E74" w:rsidP="00DE2E74">
      <w:pPr>
        <w:rPr>
          <w:b/>
          <w:bCs/>
        </w:rPr>
      </w:pPr>
      <w:r w:rsidRPr="00DE2E74">
        <w:rPr>
          <w:b/>
          <w:bCs/>
        </w:rPr>
        <w:t>Columna B</w:t>
      </w:r>
    </w:p>
    <w:p w14:paraId="759A5CDF" w14:textId="77777777" w:rsidR="00DE2E74" w:rsidRPr="00DE2E74" w:rsidRDefault="00DE2E74" w:rsidP="00DE2E74">
      <w:r w:rsidRPr="00DE2E74">
        <w:rPr>
          <w:b/>
          <w:bCs/>
        </w:rPr>
        <w:t>A.</w:t>
      </w:r>
      <w:r w:rsidRPr="00DE2E74">
        <w:t xml:space="preserve"> Buscaba realizar reformas graduales sin transformar completamente el sistema.</w:t>
      </w:r>
      <w:r w:rsidRPr="00DE2E74">
        <w:br/>
      </w:r>
      <w:r w:rsidRPr="00DE2E74">
        <w:rPr>
          <w:b/>
          <w:bCs/>
        </w:rPr>
        <w:t>B.</w:t>
      </w:r>
      <w:r w:rsidRPr="00DE2E74">
        <w:t xml:space="preserve"> Aumento de las diferencias y enfrentamientos entre sectores con posiciones políticas opuestas.</w:t>
      </w:r>
      <w:r w:rsidRPr="00DE2E74">
        <w:br/>
      </w:r>
      <w:r w:rsidRPr="00DE2E74">
        <w:rPr>
          <w:b/>
          <w:bCs/>
        </w:rPr>
        <w:t>C.</w:t>
      </w:r>
      <w:r w:rsidRPr="00DE2E74">
        <w:t xml:space="preserve"> Proceso por el cual el Estado chileno pasó a ser el único dueño de las grandes minas de cobre durante el gobierno de Salvador Allende.</w:t>
      </w:r>
      <w:r w:rsidRPr="00DE2E74">
        <w:br/>
      </w:r>
      <w:r w:rsidRPr="00DE2E74">
        <w:rPr>
          <w:b/>
          <w:bCs/>
        </w:rPr>
        <w:t>D.</w:t>
      </w:r>
      <w:r w:rsidRPr="00DE2E74">
        <w:t xml:space="preserve"> Sector que defendía principalmente la propiedad privada y cambios económicos limitados.</w:t>
      </w:r>
      <w:r w:rsidRPr="00DE2E74">
        <w:br/>
      </w:r>
      <w:r w:rsidRPr="00DE2E74">
        <w:rPr>
          <w:b/>
          <w:bCs/>
        </w:rPr>
        <w:t>E.</w:t>
      </w:r>
      <w:r w:rsidRPr="00DE2E74">
        <w:t xml:space="preserve"> Política destinada a redistribuir tierras de grandes haciendas entre campesinos.</w:t>
      </w:r>
      <w:r w:rsidRPr="00DE2E74">
        <w:br/>
      </w:r>
      <w:r w:rsidRPr="00DE2E74">
        <w:rPr>
          <w:b/>
          <w:bCs/>
        </w:rPr>
        <w:lastRenderedPageBreak/>
        <w:t>F.</w:t>
      </w:r>
      <w:r w:rsidRPr="00DE2E74">
        <w:t xml:space="preserve"> Conflicto internacional entre Estados Unidos y la Unión Soviética y sus respectivos modelos políticos e ideológicos.</w:t>
      </w:r>
      <w:r w:rsidRPr="00DE2E74">
        <w:br/>
      </w:r>
      <w:r w:rsidRPr="00DE2E74">
        <w:rPr>
          <w:b/>
          <w:bCs/>
        </w:rPr>
        <w:t>G.</w:t>
      </w:r>
      <w:r w:rsidRPr="00DE2E74">
        <w:t xml:space="preserve"> Mayor involucramiento de la población en elecciones, organizaciones, protestas y asuntos públicos.</w:t>
      </w:r>
      <w:r w:rsidRPr="00DE2E74">
        <w:br/>
      </w:r>
      <w:r w:rsidRPr="00DE2E74">
        <w:rPr>
          <w:b/>
          <w:bCs/>
        </w:rPr>
        <w:t>H.</w:t>
      </w:r>
      <w:r w:rsidRPr="00DE2E74">
        <w:t xml:space="preserve"> Diferencias entre ricos y pobres en riqueza, educación, salud, vivienda y oportunidades.</w:t>
      </w:r>
      <w:r w:rsidRPr="00DE2E74">
        <w:br/>
      </w:r>
      <w:r w:rsidRPr="00DE2E74">
        <w:rPr>
          <w:b/>
          <w:bCs/>
        </w:rPr>
        <w:t>I.</w:t>
      </w:r>
      <w:r w:rsidRPr="00DE2E74">
        <w:t xml:space="preserve"> Sector que proponía transformaciones profundas y un mayor papel del Estado.</w:t>
      </w:r>
      <w:r w:rsidRPr="00DE2E74">
        <w:br/>
      </w:r>
      <w:r w:rsidRPr="00DE2E74">
        <w:rPr>
          <w:b/>
          <w:bCs/>
        </w:rPr>
        <w:t>J.</w:t>
      </w:r>
      <w:r w:rsidRPr="00DE2E74">
        <w:t xml:space="preserve"> Proceso mediante el cual el Estado compró parte de las grandes empresas mineras extranjeras.</w:t>
      </w:r>
    </w:p>
    <w:p w14:paraId="3DE9D052" w14:textId="77777777" w:rsidR="00DE2E74" w:rsidRPr="00DE2E74" w:rsidRDefault="00DE2E74" w:rsidP="00DE2E74">
      <w:r w:rsidRPr="00DE2E74">
        <w:pict w14:anchorId="374EFDC7">
          <v:rect id="_x0000_i1195" style="width:0;height:1.5pt" o:hralign="center" o:hrstd="t" o:hr="t" fillcolor="#a0a0a0" stroked="f"/>
        </w:pict>
      </w:r>
    </w:p>
    <w:p w14:paraId="4DE9B6A0" w14:textId="77777777" w:rsidR="00DE2E74" w:rsidRPr="00DE2E74" w:rsidRDefault="00DE2E74" w:rsidP="00DE2E74">
      <w:pPr>
        <w:rPr>
          <w:b/>
          <w:bCs/>
        </w:rPr>
      </w:pPr>
      <w:r w:rsidRPr="00DE2E74">
        <w:rPr>
          <w:b/>
          <w:bCs/>
        </w:rPr>
        <w:t>III. VERDADERO O FALSO JUSTIFICADO — 12 puntos</w:t>
      </w:r>
    </w:p>
    <w:p w14:paraId="1A0FF3FD" w14:textId="77777777" w:rsidR="00DE2E74" w:rsidRPr="00DE2E74" w:rsidRDefault="00DE2E74" w:rsidP="00DE2E74">
      <w:r w:rsidRPr="00DE2E74">
        <w:rPr>
          <w:b/>
          <w:bCs/>
        </w:rPr>
        <w:t>Instrucciones:</w:t>
      </w:r>
      <w:r w:rsidRPr="00DE2E74">
        <w:t xml:space="preserve"> Escribe </w:t>
      </w:r>
      <w:r w:rsidRPr="00DE2E74">
        <w:rPr>
          <w:b/>
          <w:bCs/>
        </w:rPr>
        <w:t>V</w:t>
      </w:r>
      <w:r w:rsidRPr="00DE2E74">
        <w:t xml:space="preserve"> si la afirmación es verdadera o </w:t>
      </w:r>
      <w:r w:rsidRPr="00DE2E74">
        <w:rPr>
          <w:b/>
          <w:bCs/>
        </w:rPr>
        <w:t>F</w:t>
      </w:r>
      <w:r w:rsidRPr="00DE2E74">
        <w:t xml:space="preserve"> si es falsa. </w:t>
      </w:r>
      <w:r w:rsidRPr="00DE2E74">
        <w:rPr>
          <w:b/>
          <w:bCs/>
        </w:rPr>
        <w:t>Justifica brevemente todas tus respuestas.</w:t>
      </w:r>
      <w:r w:rsidRPr="00DE2E74">
        <w:br/>
      </w:r>
      <w:r w:rsidRPr="00DE2E74">
        <w:rPr>
          <w:b/>
          <w:bCs/>
        </w:rPr>
        <w:t>2 puntos cada ejercicio: 1 punto por V/F correcto y 1 por justificación adecuada.</w:t>
      </w:r>
    </w:p>
    <w:p w14:paraId="710FFEE8" w14:textId="77777777" w:rsidR="00DE2E74" w:rsidRPr="00DE2E74" w:rsidRDefault="00DE2E74" w:rsidP="00DE2E74">
      <w:r w:rsidRPr="00DE2E74">
        <w:rPr>
          <w:b/>
          <w:bCs/>
        </w:rPr>
        <w:t>1.</w:t>
      </w:r>
      <w:r w:rsidRPr="00DE2E74">
        <w:t xml:space="preserve"> _____ La sociedad chilena de comienzos de los años 60 presentaba problemas de pobreza y desigualdad.</w:t>
      </w:r>
      <w:r w:rsidRPr="00DE2E74">
        <w:br/>
        <w:t>Justificación: ______________________________________________________________</w:t>
      </w:r>
    </w:p>
    <w:p w14:paraId="0DB30DDC" w14:textId="77777777" w:rsidR="00DE2E74" w:rsidRPr="00DE2E74" w:rsidRDefault="00DE2E74" w:rsidP="00DE2E74">
      <w:r w:rsidRPr="00DE2E74">
        <w:pict w14:anchorId="6C6A9D5F">
          <v:rect id="_x0000_i1196" style="width:0;height:1.5pt" o:hralign="center" o:hrstd="t" o:hr="t" fillcolor="#a0a0a0" stroked="f"/>
        </w:pict>
      </w:r>
    </w:p>
    <w:p w14:paraId="292762E7" w14:textId="77777777" w:rsidR="00DE2E74" w:rsidRPr="00DE2E74" w:rsidRDefault="00DE2E74" w:rsidP="00DE2E74">
      <w:r w:rsidRPr="00DE2E74">
        <w:rPr>
          <w:b/>
          <w:bCs/>
        </w:rPr>
        <w:t>2.</w:t>
      </w:r>
      <w:r w:rsidRPr="00DE2E74">
        <w:t xml:space="preserve"> _____ Eduardo Frei Montalva gobernó Chile entre 1964 y 1970.</w:t>
      </w:r>
      <w:r w:rsidRPr="00DE2E74">
        <w:br/>
        <w:t>Justificación: ______________________________________________________________</w:t>
      </w:r>
    </w:p>
    <w:p w14:paraId="6709F150" w14:textId="77777777" w:rsidR="00DE2E74" w:rsidRPr="00DE2E74" w:rsidRDefault="00DE2E74" w:rsidP="00DE2E74">
      <w:r w:rsidRPr="00DE2E74">
        <w:pict w14:anchorId="51243CCC">
          <v:rect id="_x0000_i1197" style="width:0;height:1.5pt" o:hralign="center" o:hrstd="t" o:hr="t" fillcolor="#a0a0a0" stroked="f"/>
        </w:pict>
      </w:r>
    </w:p>
    <w:p w14:paraId="037B6927" w14:textId="77777777" w:rsidR="00DE2E74" w:rsidRPr="00DE2E74" w:rsidRDefault="00DE2E74" w:rsidP="00DE2E74">
      <w:r w:rsidRPr="00DE2E74">
        <w:rPr>
          <w:b/>
          <w:bCs/>
        </w:rPr>
        <w:t>3.</w:t>
      </w:r>
      <w:r w:rsidRPr="00DE2E74">
        <w:t xml:space="preserve"> _____ La chilenización y la nacionalización del cobre significaron exactamente lo mismo.</w:t>
      </w:r>
      <w:r w:rsidRPr="00DE2E74">
        <w:br/>
        <w:t>Justificación: ______________________________________________________________</w:t>
      </w:r>
    </w:p>
    <w:p w14:paraId="307D9D8A" w14:textId="77777777" w:rsidR="00DE2E74" w:rsidRPr="00DE2E74" w:rsidRDefault="00DE2E74" w:rsidP="00DE2E74">
      <w:r w:rsidRPr="00DE2E74">
        <w:pict w14:anchorId="763D3E8A">
          <v:rect id="_x0000_i1198" style="width:0;height:1.5pt" o:hralign="center" o:hrstd="t" o:hr="t" fillcolor="#a0a0a0" stroked="f"/>
        </w:pict>
      </w:r>
    </w:p>
    <w:p w14:paraId="5E117C97" w14:textId="77777777" w:rsidR="00DE2E74" w:rsidRPr="00DE2E74" w:rsidRDefault="00DE2E74" w:rsidP="00DE2E74">
      <w:r w:rsidRPr="00DE2E74">
        <w:rPr>
          <w:b/>
          <w:bCs/>
        </w:rPr>
        <w:t>4.</w:t>
      </w:r>
      <w:r w:rsidRPr="00DE2E74">
        <w:t xml:space="preserve"> _____ Durante los años 60 aumentó la organización de campesinos, trabajadores y estudiantes.</w:t>
      </w:r>
      <w:r w:rsidRPr="00DE2E74">
        <w:br/>
        <w:t>Justificación: ______________________________________________________________</w:t>
      </w:r>
    </w:p>
    <w:p w14:paraId="5FE5954E" w14:textId="77777777" w:rsidR="00DE2E74" w:rsidRPr="00DE2E74" w:rsidRDefault="00DE2E74" w:rsidP="00DE2E74">
      <w:r w:rsidRPr="00DE2E74">
        <w:pict w14:anchorId="26952B92">
          <v:rect id="_x0000_i1199" style="width:0;height:1.5pt" o:hralign="center" o:hrstd="t" o:hr="t" fillcolor="#a0a0a0" stroked="f"/>
        </w:pict>
      </w:r>
    </w:p>
    <w:p w14:paraId="059DB31F" w14:textId="77777777" w:rsidR="00DE2E74" w:rsidRPr="00DE2E74" w:rsidRDefault="00DE2E74" w:rsidP="00DE2E74">
      <w:r w:rsidRPr="00DE2E74">
        <w:rPr>
          <w:b/>
          <w:bCs/>
        </w:rPr>
        <w:t>5.</w:t>
      </w:r>
      <w:r w:rsidRPr="00DE2E74">
        <w:t xml:space="preserve"> _____ La Reforma Agraria buscaba aumentar el poder de los grandes latifundios.</w:t>
      </w:r>
      <w:r w:rsidRPr="00DE2E74">
        <w:br/>
        <w:t>Justificación: ______________________________________________________________</w:t>
      </w:r>
    </w:p>
    <w:p w14:paraId="0DED6150" w14:textId="77777777" w:rsidR="00DE2E74" w:rsidRPr="00DE2E74" w:rsidRDefault="00DE2E74" w:rsidP="00DE2E74">
      <w:r w:rsidRPr="00DE2E74">
        <w:pict w14:anchorId="43B54832">
          <v:rect id="_x0000_i1200" style="width:0;height:1.5pt" o:hralign="center" o:hrstd="t" o:hr="t" fillcolor="#a0a0a0" stroked="f"/>
        </w:pict>
      </w:r>
    </w:p>
    <w:p w14:paraId="66BB049D" w14:textId="77777777" w:rsidR="00DE2E74" w:rsidRPr="00DE2E74" w:rsidRDefault="00DE2E74" w:rsidP="00DE2E74">
      <w:r w:rsidRPr="00DE2E74">
        <w:rPr>
          <w:b/>
          <w:bCs/>
        </w:rPr>
        <w:lastRenderedPageBreak/>
        <w:t>6.</w:t>
      </w:r>
      <w:r w:rsidRPr="00DE2E74">
        <w:t xml:space="preserve"> _____ La Guerra Fría influyó en la política chilena y latinoamericana.</w:t>
      </w:r>
      <w:r w:rsidRPr="00DE2E74">
        <w:br/>
        <w:t>Justificación: ______________________________________________________________</w:t>
      </w:r>
    </w:p>
    <w:p w14:paraId="2FACF0F9" w14:textId="77777777" w:rsidR="00DE2E74" w:rsidRPr="00DE2E74" w:rsidRDefault="00DE2E74" w:rsidP="00DE2E74">
      <w:r w:rsidRPr="00DE2E74">
        <w:pict w14:anchorId="1C9F7CEF">
          <v:rect id="_x0000_i1201" style="width:0;height:1.5pt" o:hralign="center" o:hrstd="t" o:hr="t" fillcolor="#a0a0a0" stroked="f"/>
        </w:pict>
      </w:r>
    </w:p>
    <w:p w14:paraId="18A5568D" w14:textId="77777777" w:rsidR="00DE2E74" w:rsidRPr="00DE2E74" w:rsidRDefault="00DE2E74" w:rsidP="00DE2E74">
      <w:r w:rsidRPr="00DE2E74">
        <w:pict w14:anchorId="2D889D57">
          <v:rect id="_x0000_i1202" style="width:0;height:1.5pt" o:hralign="center" o:hrstd="t" o:hr="t" fillcolor="#a0a0a0" stroked="f"/>
        </w:pict>
      </w:r>
    </w:p>
    <w:p w14:paraId="19F62DC0" w14:textId="77777777" w:rsidR="00DE2E74" w:rsidRPr="00DE2E74" w:rsidRDefault="00DE2E74" w:rsidP="00DE2E74">
      <w:pPr>
        <w:rPr>
          <w:b/>
          <w:bCs/>
        </w:rPr>
      </w:pPr>
      <w:r w:rsidRPr="00DE2E74">
        <w:rPr>
          <w:b/>
          <w:bCs/>
        </w:rPr>
        <w:t>IV. ORDEN CRONOLÓGICO — 8 puntos</w:t>
      </w:r>
    </w:p>
    <w:p w14:paraId="1445E004" w14:textId="77777777" w:rsidR="00DE2E74" w:rsidRPr="00DE2E74" w:rsidRDefault="00DE2E74" w:rsidP="00DE2E74">
      <w:r w:rsidRPr="00DE2E74">
        <w:rPr>
          <w:b/>
          <w:bCs/>
        </w:rPr>
        <w:t>Instrucciones:</w:t>
      </w:r>
      <w:r w:rsidRPr="00DE2E74">
        <w:t xml:space="preserve"> Ordena los siguientes acontecimientos desde el más antiguo al más reciente, escribiendo los números del </w:t>
      </w:r>
      <w:r w:rsidRPr="00DE2E74">
        <w:rPr>
          <w:b/>
          <w:bCs/>
        </w:rPr>
        <w:t>1 al 4</w:t>
      </w:r>
      <w:r w:rsidRPr="00DE2E74">
        <w:t>.</w:t>
      </w:r>
      <w:r w:rsidRPr="00DE2E74">
        <w:br/>
      </w:r>
      <w:r w:rsidRPr="00DE2E74">
        <w:rPr>
          <w:b/>
          <w:bCs/>
        </w:rPr>
        <w:t>2 puntos por cada ubicación correcta.</w:t>
      </w:r>
    </w:p>
    <w:p w14:paraId="57AFB4F2" w14:textId="77777777" w:rsidR="00DE2E74" w:rsidRPr="00DE2E74" w:rsidRDefault="00DE2E74" w:rsidP="00DE2E74">
      <w:r w:rsidRPr="00DE2E74">
        <w:t>_____ Gobierno de Eduardo Frei Montalva y desarrollo de la “Revolución en Libertad”.</w:t>
      </w:r>
    </w:p>
    <w:p w14:paraId="0ABD8A4C" w14:textId="77777777" w:rsidR="00DE2E74" w:rsidRPr="00DE2E74" w:rsidRDefault="00DE2E74" w:rsidP="00DE2E74">
      <w:r w:rsidRPr="00DE2E74">
        <w:t>_____ Golpe de Estado que derrocó al presidente Salvador Allende.</w:t>
      </w:r>
    </w:p>
    <w:p w14:paraId="246F4C0B" w14:textId="77777777" w:rsidR="00DE2E74" w:rsidRPr="00DE2E74" w:rsidRDefault="00DE2E74" w:rsidP="00DE2E74">
      <w:r w:rsidRPr="00DE2E74">
        <w:t>_____ Gobierno de Salvador Allende y nacionalización del cobre.</w:t>
      </w:r>
    </w:p>
    <w:p w14:paraId="5CC511F1" w14:textId="77777777" w:rsidR="00DE2E74" w:rsidRPr="00DE2E74" w:rsidRDefault="00DE2E74" w:rsidP="00DE2E74">
      <w:r w:rsidRPr="00DE2E74">
        <w:t>_____ Inicio de la década de 1960, caracterizada por importantes problemas sociales y demandas de cambio.</w:t>
      </w:r>
    </w:p>
    <w:p w14:paraId="0F4E437D" w14:textId="77777777" w:rsidR="00DE2E74" w:rsidRPr="00DE2E74" w:rsidRDefault="00DE2E74" w:rsidP="00DE2E74">
      <w:r w:rsidRPr="00DE2E74">
        <w:pict w14:anchorId="6D08D524">
          <v:rect id="_x0000_i1203" style="width:0;height:1.5pt" o:hralign="center" o:hrstd="t" o:hr="t" fillcolor="#a0a0a0" stroked="f"/>
        </w:pict>
      </w:r>
    </w:p>
    <w:p w14:paraId="487FCC54" w14:textId="77777777" w:rsidR="00DE2E74" w:rsidRPr="00DE2E74" w:rsidRDefault="00DE2E74" w:rsidP="00DE2E74">
      <w:pPr>
        <w:rPr>
          <w:b/>
          <w:bCs/>
        </w:rPr>
      </w:pPr>
      <w:r w:rsidRPr="00DE2E74">
        <w:rPr>
          <w:b/>
          <w:bCs/>
        </w:rPr>
        <w:t>V. RESPUESTAS BREVES — 12 puntos</w:t>
      </w:r>
    </w:p>
    <w:p w14:paraId="69CE9C03" w14:textId="77777777" w:rsidR="00DE2E74" w:rsidRPr="00DE2E74" w:rsidRDefault="00DE2E74" w:rsidP="00DE2E74">
      <w:r w:rsidRPr="00DE2E74">
        <w:rPr>
          <w:b/>
          <w:bCs/>
        </w:rPr>
        <w:t>Instrucciones:</w:t>
      </w:r>
      <w:r w:rsidRPr="00DE2E74">
        <w:t xml:space="preserve"> Responde utilizando conceptos históricos y explicando claramente tus ideas.</w:t>
      </w:r>
      <w:r w:rsidRPr="00DE2E74">
        <w:br/>
      </w:r>
      <w:r w:rsidRPr="00DE2E74">
        <w:rPr>
          <w:b/>
          <w:bCs/>
        </w:rPr>
        <w:t>4 puntos cada respuesta.</w:t>
      </w:r>
    </w:p>
    <w:p w14:paraId="364415B4" w14:textId="77777777" w:rsidR="00DE2E74" w:rsidRPr="00DE2E74" w:rsidRDefault="00DE2E74" w:rsidP="00DE2E74">
      <w:pPr>
        <w:rPr>
          <w:b/>
          <w:bCs/>
        </w:rPr>
      </w:pPr>
      <w:r w:rsidRPr="00DE2E74">
        <w:rPr>
          <w:b/>
          <w:bCs/>
        </w:rPr>
        <w:t>1. Explica dos problemas sociales o económicos que impulsaron las demandas de cambio durante la década de 1960.</w:t>
      </w:r>
    </w:p>
    <w:p w14:paraId="6D016278" w14:textId="77777777" w:rsidR="00DE2E74" w:rsidRPr="00DE2E74" w:rsidRDefault="00DE2E74" w:rsidP="00DE2E74">
      <w:r w:rsidRPr="00DE2E74">
        <w:pict w14:anchorId="06E5AB4F">
          <v:rect id="_x0000_i1204" style="width:0;height:1.5pt" o:hralign="center" o:hrstd="t" o:hr="t" fillcolor="#a0a0a0" stroked="f"/>
        </w:pict>
      </w:r>
    </w:p>
    <w:p w14:paraId="692B8BC1" w14:textId="77777777" w:rsidR="00DE2E74" w:rsidRPr="00DE2E74" w:rsidRDefault="00DE2E74" w:rsidP="00DE2E74">
      <w:r w:rsidRPr="00DE2E74">
        <w:pict w14:anchorId="33E9B876">
          <v:rect id="_x0000_i1205" style="width:0;height:1.5pt" o:hralign="center" o:hrstd="t" o:hr="t" fillcolor="#a0a0a0" stroked="f"/>
        </w:pict>
      </w:r>
    </w:p>
    <w:p w14:paraId="469D5630" w14:textId="77777777" w:rsidR="00DE2E74" w:rsidRPr="00DE2E74" w:rsidRDefault="00DE2E74" w:rsidP="00DE2E74">
      <w:r w:rsidRPr="00DE2E74">
        <w:pict w14:anchorId="28565AA4">
          <v:rect id="_x0000_i1206" style="width:0;height:1.5pt" o:hralign="center" o:hrstd="t" o:hr="t" fillcolor="#a0a0a0" stroked="f"/>
        </w:pict>
      </w:r>
    </w:p>
    <w:p w14:paraId="1D003892" w14:textId="77777777" w:rsidR="00DE2E74" w:rsidRPr="00DE2E74" w:rsidRDefault="00DE2E74" w:rsidP="00DE2E74">
      <w:pPr>
        <w:rPr>
          <w:b/>
          <w:bCs/>
        </w:rPr>
      </w:pPr>
      <w:r w:rsidRPr="00DE2E74">
        <w:rPr>
          <w:b/>
          <w:bCs/>
        </w:rPr>
        <w:t>2. Explica la diferencia fundamental entre la chilenización del cobre y la nacionalización del cobre.</w:t>
      </w:r>
    </w:p>
    <w:p w14:paraId="2C86F74E" w14:textId="77777777" w:rsidR="00DE2E74" w:rsidRPr="00DE2E74" w:rsidRDefault="00DE2E74" w:rsidP="00DE2E74">
      <w:r w:rsidRPr="00DE2E74">
        <w:pict w14:anchorId="13DFFBE7">
          <v:rect id="_x0000_i1207" style="width:0;height:1.5pt" o:hralign="center" o:hrstd="t" o:hr="t" fillcolor="#a0a0a0" stroked="f"/>
        </w:pict>
      </w:r>
    </w:p>
    <w:p w14:paraId="50CA4300" w14:textId="77777777" w:rsidR="00DE2E74" w:rsidRPr="00DE2E74" w:rsidRDefault="00DE2E74" w:rsidP="00DE2E74">
      <w:r w:rsidRPr="00DE2E74">
        <w:pict w14:anchorId="12CF9AD9">
          <v:rect id="_x0000_i1208" style="width:0;height:1.5pt" o:hralign="center" o:hrstd="t" o:hr="t" fillcolor="#a0a0a0" stroked="f"/>
        </w:pict>
      </w:r>
    </w:p>
    <w:p w14:paraId="7A7944C4" w14:textId="77777777" w:rsidR="00DE2E74" w:rsidRPr="00DE2E74" w:rsidRDefault="00DE2E74" w:rsidP="00DE2E74">
      <w:r w:rsidRPr="00DE2E74">
        <w:pict w14:anchorId="417426B6">
          <v:rect id="_x0000_i1209" style="width:0;height:1.5pt" o:hralign="center" o:hrstd="t" o:hr="t" fillcolor="#a0a0a0" stroked="f"/>
        </w:pict>
      </w:r>
    </w:p>
    <w:p w14:paraId="19501761" w14:textId="77777777" w:rsidR="00DE2E74" w:rsidRPr="00DE2E74" w:rsidRDefault="00DE2E74" w:rsidP="00DE2E74">
      <w:pPr>
        <w:rPr>
          <w:b/>
          <w:bCs/>
        </w:rPr>
      </w:pPr>
      <w:r w:rsidRPr="00DE2E74">
        <w:rPr>
          <w:b/>
          <w:bCs/>
        </w:rPr>
        <w:lastRenderedPageBreak/>
        <w:t>3. ¿Por qué las reformas realizadas durante los años 60 podían generar al mismo tiempo apoyo y oposición?</w:t>
      </w:r>
    </w:p>
    <w:p w14:paraId="309DA79A" w14:textId="77777777" w:rsidR="00DE2E74" w:rsidRPr="00DE2E74" w:rsidRDefault="00DE2E74" w:rsidP="00DE2E74">
      <w:r w:rsidRPr="00DE2E74">
        <w:pict w14:anchorId="1FFDF095">
          <v:rect id="_x0000_i1210" style="width:0;height:1.5pt" o:hralign="center" o:hrstd="t" o:hr="t" fillcolor="#a0a0a0" stroked="f"/>
        </w:pict>
      </w:r>
    </w:p>
    <w:p w14:paraId="2B337DBD" w14:textId="77777777" w:rsidR="00DE2E74" w:rsidRPr="00DE2E74" w:rsidRDefault="00DE2E74" w:rsidP="00DE2E74">
      <w:r w:rsidRPr="00DE2E74">
        <w:pict w14:anchorId="6C033D26">
          <v:rect id="_x0000_i1211" style="width:0;height:1.5pt" o:hralign="center" o:hrstd="t" o:hr="t" fillcolor="#a0a0a0" stroked="f"/>
        </w:pict>
      </w:r>
    </w:p>
    <w:p w14:paraId="716B7760" w14:textId="77777777" w:rsidR="00DE2E74" w:rsidRPr="00DE2E74" w:rsidRDefault="00DE2E74" w:rsidP="00DE2E74">
      <w:r w:rsidRPr="00DE2E74">
        <w:pict w14:anchorId="534DBD69">
          <v:rect id="_x0000_i1212" style="width:0;height:1.5pt" o:hralign="center" o:hrstd="t" o:hr="t" fillcolor="#a0a0a0" stroked="f"/>
        </w:pict>
      </w:r>
    </w:p>
    <w:p w14:paraId="42CF9529" w14:textId="77777777" w:rsidR="00DE2E74" w:rsidRPr="00DE2E74" w:rsidRDefault="00DE2E74" w:rsidP="00DE2E74">
      <w:r w:rsidRPr="00DE2E74">
        <w:pict w14:anchorId="6868407B">
          <v:rect id="_x0000_i1213" style="width:0;height:1.5pt" o:hralign="center" o:hrstd="t" o:hr="t" fillcolor="#a0a0a0" stroked="f"/>
        </w:pict>
      </w:r>
    </w:p>
    <w:p w14:paraId="309A2654" w14:textId="77777777" w:rsidR="00DE2E74" w:rsidRPr="00DE2E74" w:rsidRDefault="00DE2E74" w:rsidP="00DE2E74">
      <w:pPr>
        <w:rPr>
          <w:b/>
          <w:bCs/>
        </w:rPr>
      </w:pPr>
      <w:r w:rsidRPr="00DE2E74">
        <w:rPr>
          <w:b/>
          <w:bCs/>
        </w:rPr>
        <w:t>VI. ANÁLISIS HISTÓRICO — 8 puntos</w:t>
      </w:r>
    </w:p>
    <w:p w14:paraId="24BD3597" w14:textId="77777777" w:rsidR="00DE2E74" w:rsidRPr="00DE2E74" w:rsidRDefault="00DE2E74" w:rsidP="00DE2E74">
      <w:r w:rsidRPr="00DE2E74">
        <w:t>Lee la siguiente situación:</w:t>
      </w:r>
    </w:p>
    <w:p w14:paraId="09BDA9DD" w14:textId="77777777" w:rsidR="00DE2E74" w:rsidRPr="00DE2E74" w:rsidRDefault="00DE2E74" w:rsidP="00DE2E74">
      <w:r w:rsidRPr="00DE2E74">
        <w:t>Durante los años 60, Chile experimentó importantes reformas sociales y económicas. Aumentó la participación ciudadana y distintos grupos políticos propusieron soluciones diferentes frente a la pobreza y la desigualdad. Mientras algunos defendían cambios graduales, otros proponían transformaciones más profundas. Con el paso del tiempo, las diferencias políticas fueron aumentando.</w:t>
      </w:r>
    </w:p>
    <w:p w14:paraId="4C2A4C1D" w14:textId="77777777" w:rsidR="00DE2E74" w:rsidRPr="00DE2E74" w:rsidRDefault="00DE2E74" w:rsidP="00DE2E74">
      <w:pPr>
        <w:rPr>
          <w:b/>
          <w:bCs/>
        </w:rPr>
      </w:pPr>
      <w:r w:rsidRPr="00DE2E74">
        <w:rPr>
          <w:b/>
          <w:bCs/>
        </w:rPr>
        <w:t>Pregunta</w:t>
      </w:r>
    </w:p>
    <w:p w14:paraId="0DB6E3A8" w14:textId="77777777" w:rsidR="00DE2E74" w:rsidRPr="00DE2E74" w:rsidRDefault="00DE2E74" w:rsidP="00DE2E74">
      <w:r w:rsidRPr="00DE2E74">
        <w:rPr>
          <w:b/>
          <w:bCs/>
        </w:rPr>
        <w:t>Explica de qué manera las transformaciones de la década de 1960 contribuyeron a preparar el escenario político y social de comienzos de los años 70.</w:t>
      </w:r>
    </w:p>
    <w:p w14:paraId="3C4865D2" w14:textId="77777777" w:rsidR="00DE2E74" w:rsidRPr="00DE2E74" w:rsidRDefault="00DE2E74" w:rsidP="00DE2E74">
      <w:r w:rsidRPr="00DE2E74">
        <w:t xml:space="preserve">En tu respuesta debes incorporar </w:t>
      </w:r>
      <w:r w:rsidRPr="00DE2E74">
        <w:rPr>
          <w:b/>
          <w:bCs/>
        </w:rPr>
        <w:t>al menos cuatro</w:t>
      </w:r>
      <w:r w:rsidRPr="00DE2E74">
        <w:t xml:space="preserve"> de los siguientes conceptos:</w:t>
      </w:r>
    </w:p>
    <w:p w14:paraId="4076EF33" w14:textId="77777777" w:rsidR="00DE2E74" w:rsidRPr="00DE2E74" w:rsidRDefault="00DE2E74" w:rsidP="00DE2E74">
      <w:r w:rsidRPr="00DE2E74">
        <w:rPr>
          <w:b/>
          <w:bCs/>
        </w:rPr>
        <w:t>Reforma Agraria – participación política – chilenización del cobre – desigualdad – derecha – centro – izquierda – polarización – Guerra Fría</w:t>
      </w:r>
    </w:p>
    <w:p w14:paraId="2DC33D10" w14:textId="77777777" w:rsidR="00DE2E74" w:rsidRPr="00DE2E74" w:rsidRDefault="00DE2E74" w:rsidP="00DE2E74">
      <w:r w:rsidRPr="00DE2E74">
        <w:pict w14:anchorId="027E98A3">
          <v:rect id="_x0000_i1214" style="width:0;height:1.5pt" o:hralign="center" o:hrstd="t" o:hr="t" fillcolor="#a0a0a0" stroked="f"/>
        </w:pict>
      </w:r>
    </w:p>
    <w:p w14:paraId="360A57DE" w14:textId="77777777" w:rsidR="00DE2E74" w:rsidRPr="00DE2E74" w:rsidRDefault="00DE2E74" w:rsidP="00DE2E74">
      <w:r w:rsidRPr="00DE2E74">
        <w:pict w14:anchorId="4DB2528C">
          <v:rect id="_x0000_i1215" style="width:0;height:1.5pt" o:hralign="center" o:hrstd="t" o:hr="t" fillcolor="#a0a0a0" stroked="f"/>
        </w:pict>
      </w:r>
    </w:p>
    <w:p w14:paraId="45D9BD4F" w14:textId="77777777" w:rsidR="00DE2E74" w:rsidRPr="00DE2E74" w:rsidRDefault="00DE2E74" w:rsidP="00DE2E74">
      <w:r w:rsidRPr="00DE2E74">
        <w:pict w14:anchorId="4D159A94">
          <v:rect id="_x0000_i1216" style="width:0;height:1.5pt" o:hralign="center" o:hrstd="t" o:hr="t" fillcolor="#a0a0a0" stroked="f"/>
        </w:pict>
      </w:r>
    </w:p>
    <w:p w14:paraId="4D405B7C" w14:textId="77777777" w:rsidR="00DE2E74" w:rsidRPr="00DE2E74" w:rsidRDefault="00DE2E74" w:rsidP="00DE2E74">
      <w:r w:rsidRPr="00DE2E74">
        <w:pict w14:anchorId="50D808D0">
          <v:rect id="_x0000_i1217" style="width:0;height:1.5pt" o:hralign="center" o:hrstd="t" o:hr="t" fillcolor="#a0a0a0" stroked="f"/>
        </w:pict>
      </w:r>
    </w:p>
    <w:p w14:paraId="39029171" w14:textId="77777777" w:rsidR="00DE2E74" w:rsidRPr="00DE2E74" w:rsidRDefault="00DE2E74" w:rsidP="00DE2E74">
      <w:r w:rsidRPr="00DE2E74">
        <w:pict w14:anchorId="0AD706BB">
          <v:rect id="_x0000_i1218" style="width:0;height:1.5pt" o:hralign="center" o:hrstd="t" o:hr="t" fillcolor="#a0a0a0" stroked="f"/>
        </w:pict>
      </w:r>
    </w:p>
    <w:p w14:paraId="32927D62" w14:textId="77777777" w:rsidR="00DE2E74" w:rsidRPr="00DE2E74" w:rsidRDefault="00DE2E74" w:rsidP="00DE2E74">
      <w:r w:rsidRPr="00DE2E74">
        <w:pict w14:anchorId="7629EE60">
          <v:rect id="_x0000_i1219" style="width:0;height:1.5pt" o:hralign="center" o:hrstd="t" o:hr="t" fillcolor="#a0a0a0" stroked="f"/>
        </w:pict>
      </w:r>
    </w:p>
    <w:p w14:paraId="38E0F091" w14:textId="77777777" w:rsidR="00DE2E74" w:rsidRPr="00DE2E74" w:rsidRDefault="00DE2E74" w:rsidP="00DE2E74">
      <w:r w:rsidRPr="00DE2E74">
        <w:pict w14:anchorId="41AACCCA">
          <v:rect id="_x0000_i1220" style="width:0;height:1.5pt" o:hralign="center" o:hrstd="t" o:hr="t" fillcolor="#a0a0a0" stroked="f"/>
        </w:pict>
      </w:r>
    </w:p>
    <w:p w14:paraId="2879CDF5" w14:textId="77777777" w:rsidR="00DE2E74" w:rsidRPr="00DE2E74" w:rsidRDefault="00DE2E74" w:rsidP="00DE2E74">
      <w:pPr>
        <w:rPr>
          <w:b/>
          <w:bCs/>
        </w:rPr>
      </w:pPr>
      <w:r w:rsidRPr="00DE2E74">
        <w:rPr>
          <w:b/>
          <w:bCs/>
        </w:rPr>
        <w:t>TABLA DE PUNTAJES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92"/>
        <w:gridCol w:w="3107"/>
        <w:gridCol w:w="840"/>
      </w:tblGrid>
      <w:tr w:rsidR="00DE2E74" w:rsidRPr="00DE2E74" w14:paraId="1F78DB1C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63DEFD54" w14:textId="77777777" w:rsidR="00DE2E74" w:rsidRPr="00DE2E74" w:rsidRDefault="00DE2E74" w:rsidP="00DE2E74">
            <w:pPr>
              <w:rPr>
                <w:b/>
                <w:bCs/>
              </w:rPr>
            </w:pPr>
            <w:r w:rsidRPr="00DE2E74">
              <w:rPr>
                <w:b/>
                <w:bCs/>
              </w:rPr>
              <w:lastRenderedPageBreak/>
              <w:t>Ítem</w:t>
            </w:r>
          </w:p>
        </w:tc>
        <w:tc>
          <w:tcPr>
            <w:tcW w:w="0" w:type="auto"/>
            <w:vAlign w:val="center"/>
            <w:hideMark/>
          </w:tcPr>
          <w:p w14:paraId="7CA96ABC" w14:textId="77777777" w:rsidR="00DE2E74" w:rsidRPr="00DE2E74" w:rsidRDefault="00DE2E74" w:rsidP="00DE2E74">
            <w:pPr>
              <w:rPr>
                <w:b/>
                <w:bCs/>
              </w:rPr>
            </w:pPr>
            <w:r w:rsidRPr="00DE2E74">
              <w:rPr>
                <w:b/>
                <w:bCs/>
              </w:rPr>
              <w:t>Habilidad evaluada</w:t>
            </w:r>
          </w:p>
        </w:tc>
        <w:tc>
          <w:tcPr>
            <w:tcW w:w="0" w:type="auto"/>
            <w:vAlign w:val="center"/>
            <w:hideMark/>
          </w:tcPr>
          <w:p w14:paraId="0A70ABBB" w14:textId="77777777" w:rsidR="00DE2E74" w:rsidRPr="00DE2E74" w:rsidRDefault="00DE2E74" w:rsidP="00DE2E74">
            <w:pPr>
              <w:rPr>
                <w:b/>
                <w:bCs/>
              </w:rPr>
            </w:pPr>
            <w:r w:rsidRPr="00DE2E74">
              <w:rPr>
                <w:b/>
                <w:bCs/>
              </w:rPr>
              <w:t>Puntaje</w:t>
            </w:r>
          </w:p>
        </w:tc>
      </w:tr>
      <w:tr w:rsidR="00DE2E74" w:rsidRPr="00DE2E74" w14:paraId="7950649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A7A8128" w14:textId="77777777" w:rsidR="00DE2E74" w:rsidRPr="00DE2E74" w:rsidRDefault="00DE2E74" w:rsidP="00DE2E74">
            <w:r w:rsidRPr="00DE2E74">
              <w:t>I</w:t>
            </w:r>
          </w:p>
        </w:tc>
        <w:tc>
          <w:tcPr>
            <w:tcW w:w="0" w:type="auto"/>
            <w:vAlign w:val="center"/>
            <w:hideMark/>
          </w:tcPr>
          <w:p w14:paraId="48B9E061" w14:textId="77777777" w:rsidR="00DE2E74" w:rsidRPr="00DE2E74" w:rsidRDefault="00DE2E74" w:rsidP="00DE2E74">
            <w:r w:rsidRPr="00DE2E74">
              <w:t>Comprensión y reconocimiento</w:t>
            </w:r>
          </w:p>
        </w:tc>
        <w:tc>
          <w:tcPr>
            <w:tcW w:w="0" w:type="auto"/>
            <w:vAlign w:val="center"/>
            <w:hideMark/>
          </w:tcPr>
          <w:p w14:paraId="1DE1C507" w14:textId="77777777" w:rsidR="00DE2E74" w:rsidRPr="00DE2E74" w:rsidRDefault="00DE2E74" w:rsidP="00DE2E74">
            <w:r w:rsidRPr="00DE2E74">
              <w:t>20 pts.</w:t>
            </w:r>
          </w:p>
        </w:tc>
      </w:tr>
      <w:tr w:rsidR="00DE2E74" w:rsidRPr="00DE2E74" w14:paraId="46E173F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C2F3CBD" w14:textId="77777777" w:rsidR="00DE2E74" w:rsidRPr="00DE2E74" w:rsidRDefault="00DE2E74" w:rsidP="00DE2E74">
            <w:r w:rsidRPr="00DE2E74">
              <w:t>II</w:t>
            </w:r>
          </w:p>
        </w:tc>
        <w:tc>
          <w:tcPr>
            <w:tcW w:w="0" w:type="auto"/>
            <w:vAlign w:val="center"/>
            <w:hideMark/>
          </w:tcPr>
          <w:p w14:paraId="5B39D056" w14:textId="77777777" w:rsidR="00DE2E74" w:rsidRPr="00DE2E74" w:rsidRDefault="00DE2E74" w:rsidP="00DE2E74">
            <w:r w:rsidRPr="00DE2E74">
              <w:t>Manejo conceptual</w:t>
            </w:r>
          </w:p>
        </w:tc>
        <w:tc>
          <w:tcPr>
            <w:tcW w:w="0" w:type="auto"/>
            <w:vAlign w:val="center"/>
            <w:hideMark/>
          </w:tcPr>
          <w:p w14:paraId="53FA5D7D" w14:textId="77777777" w:rsidR="00DE2E74" w:rsidRPr="00DE2E74" w:rsidRDefault="00DE2E74" w:rsidP="00DE2E74">
            <w:r w:rsidRPr="00DE2E74">
              <w:t>10 pts.</w:t>
            </w:r>
          </w:p>
        </w:tc>
      </w:tr>
      <w:tr w:rsidR="00DE2E74" w:rsidRPr="00DE2E74" w14:paraId="1571F9F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22B296B" w14:textId="77777777" w:rsidR="00DE2E74" w:rsidRPr="00DE2E74" w:rsidRDefault="00DE2E74" w:rsidP="00DE2E74">
            <w:r w:rsidRPr="00DE2E74">
              <w:t>III</w:t>
            </w:r>
          </w:p>
        </w:tc>
        <w:tc>
          <w:tcPr>
            <w:tcW w:w="0" w:type="auto"/>
            <w:vAlign w:val="center"/>
            <w:hideMark/>
          </w:tcPr>
          <w:p w14:paraId="5CE0C16A" w14:textId="77777777" w:rsidR="00DE2E74" w:rsidRPr="00DE2E74" w:rsidRDefault="00DE2E74" w:rsidP="00DE2E74">
            <w:r w:rsidRPr="00DE2E74">
              <w:t>Comprensión y justificación</w:t>
            </w:r>
          </w:p>
        </w:tc>
        <w:tc>
          <w:tcPr>
            <w:tcW w:w="0" w:type="auto"/>
            <w:vAlign w:val="center"/>
            <w:hideMark/>
          </w:tcPr>
          <w:p w14:paraId="3568EDA7" w14:textId="77777777" w:rsidR="00DE2E74" w:rsidRPr="00DE2E74" w:rsidRDefault="00DE2E74" w:rsidP="00DE2E74">
            <w:r w:rsidRPr="00DE2E74">
              <w:t>12 pts.</w:t>
            </w:r>
          </w:p>
        </w:tc>
      </w:tr>
      <w:tr w:rsidR="00DE2E74" w:rsidRPr="00DE2E74" w14:paraId="46C95C0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08F011F" w14:textId="77777777" w:rsidR="00DE2E74" w:rsidRPr="00DE2E74" w:rsidRDefault="00DE2E74" w:rsidP="00DE2E74">
            <w:r w:rsidRPr="00DE2E74">
              <w:t>IV</w:t>
            </w:r>
          </w:p>
        </w:tc>
        <w:tc>
          <w:tcPr>
            <w:tcW w:w="0" w:type="auto"/>
            <w:vAlign w:val="center"/>
            <w:hideMark/>
          </w:tcPr>
          <w:p w14:paraId="192AE94A" w14:textId="77777777" w:rsidR="00DE2E74" w:rsidRPr="00DE2E74" w:rsidRDefault="00DE2E74" w:rsidP="00DE2E74">
            <w:r w:rsidRPr="00DE2E74">
              <w:t>Secuencia temporal</w:t>
            </w:r>
          </w:p>
        </w:tc>
        <w:tc>
          <w:tcPr>
            <w:tcW w:w="0" w:type="auto"/>
            <w:vAlign w:val="center"/>
            <w:hideMark/>
          </w:tcPr>
          <w:p w14:paraId="1E448C5C" w14:textId="77777777" w:rsidR="00DE2E74" w:rsidRPr="00DE2E74" w:rsidRDefault="00DE2E74" w:rsidP="00DE2E74">
            <w:r w:rsidRPr="00DE2E74">
              <w:t>8 pts.</w:t>
            </w:r>
          </w:p>
        </w:tc>
      </w:tr>
      <w:tr w:rsidR="00DE2E74" w:rsidRPr="00DE2E74" w14:paraId="239DC21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5DCFBCC" w14:textId="77777777" w:rsidR="00DE2E74" w:rsidRPr="00DE2E74" w:rsidRDefault="00DE2E74" w:rsidP="00DE2E74">
            <w:r w:rsidRPr="00DE2E74">
              <w:t>V</w:t>
            </w:r>
          </w:p>
        </w:tc>
        <w:tc>
          <w:tcPr>
            <w:tcW w:w="0" w:type="auto"/>
            <w:vAlign w:val="center"/>
            <w:hideMark/>
          </w:tcPr>
          <w:p w14:paraId="79B486DD" w14:textId="77777777" w:rsidR="00DE2E74" w:rsidRPr="00DE2E74" w:rsidRDefault="00DE2E74" w:rsidP="00DE2E74">
            <w:r w:rsidRPr="00DE2E74">
              <w:t>Explicación histórica</w:t>
            </w:r>
          </w:p>
        </w:tc>
        <w:tc>
          <w:tcPr>
            <w:tcW w:w="0" w:type="auto"/>
            <w:vAlign w:val="center"/>
            <w:hideMark/>
          </w:tcPr>
          <w:p w14:paraId="1DA6D09C" w14:textId="77777777" w:rsidR="00DE2E74" w:rsidRPr="00DE2E74" w:rsidRDefault="00DE2E74" w:rsidP="00DE2E74">
            <w:r w:rsidRPr="00DE2E74">
              <w:t>12 pts.</w:t>
            </w:r>
          </w:p>
        </w:tc>
      </w:tr>
      <w:tr w:rsidR="00DE2E74" w:rsidRPr="00DE2E74" w14:paraId="2425FF3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62CE3BE" w14:textId="77777777" w:rsidR="00DE2E74" w:rsidRPr="00DE2E74" w:rsidRDefault="00DE2E74" w:rsidP="00DE2E74">
            <w:r w:rsidRPr="00DE2E74">
              <w:t>VI</w:t>
            </w:r>
          </w:p>
        </w:tc>
        <w:tc>
          <w:tcPr>
            <w:tcW w:w="0" w:type="auto"/>
            <w:vAlign w:val="center"/>
            <w:hideMark/>
          </w:tcPr>
          <w:p w14:paraId="3329F0FA" w14:textId="77777777" w:rsidR="00DE2E74" w:rsidRPr="00DE2E74" w:rsidRDefault="00DE2E74" w:rsidP="00DE2E74">
            <w:r w:rsidRPr="00DE2E74">
              <w:t>Análisis y relación de procesos</w:t>
            </w:r>
          </w:p>
        </w:tc>
        <w:tc>
          <w:tcPr>
            <w:tcW w:w="0" w:type="auto"/>
            <w:vAlign w:val="center"/>
            <w:hideMark/>
          </w:tcPr>
          <w:p w14:paraId="6B0E7186" w14:textId="77777777" w:rsidR="00DE2E74" w:rsidRPr="00DE2E74" w:rsidRDefault="00DE2E74" w:rsidP="00DE2E74">
            <w:r w:rsidRPr="00DE2E74">
              <w:t>8 pts.</w:t>
            </w:r>
          </w:p>
        </w:tc>
      </w:tr>
      <w:tr w:rsidR="00DE2E74" w:rsidRPr="00DE2E74" w14:paraId="5B72625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0BBC8A6" w14:textId="77777777" w:rsidR="00DE2E74" w:rsidRPr="00DE2E74" w:rsidRDefault="00DE2E74" w:rsidP="00DE2E74">
            <w:r w:rsidRPr="00DE2E74">
              <w:rPr>
                <w:b/>
                <w:bCs/>
              </w:rPr>
              <w:t>TOTAL</w:t>
            </w:r>
          </w:p>
        </w:tc>
        <w:tc>
          <w:tcPr>
            <w:tcW w:w="0" w:type="auto"/>
            <w:vAlign w:val="center"/>
            <w:hideMark/>
          </w:tcPr>
          <w:p w14:paraId="1F0D7DF2" w14:textId="77777777" w:rsidR="00DE2E74" w:rsidRPr="00DE2E74" w:rsidRDefault="00DE2E74" w:rsidP="00DE2E74"/>
        </w:tc>
        <w:tc>
          <w:tcPr>
            <w:tcW w:w="0" w:type="auto"/>
            <w:vAlign w:val="center"/>
            <w:hideMark/>
          </w:tcPr>
          <w:p w14:paraId="63A56722" w14:textId="77777777" w:rsidR="00DE2E74" w:rsidRPr="00DE2E74" w:rsidRDefault="00DE2E74" w:rsidP="00DE2E74">
            <w:r w:rsidRPr="00DE2E74">
              <w:rPr>
                <w:b/>
                <w:bCs/>
              </w:rPr>
              <w:t>70 pts.</w:t>
            </w:r>
          </w:p>
        </w:tc>
      </w:tr>
    </w:tbl>
    <w:p w14:paraId="4E34498C" w14:textId="77777777" w:rsidR="00DE2E74" w:rsidRPr="00DE2E74" w:rsidRDefault="00DE2E74" w:rsidP="00DE2E74">
      <w:pPr>
        <w:rPr>
          <w:b/>
          <w:bCs/>
        </w:rPr>
      </w:pPr>
      <w:r w:rsidRPr="00DE2E74">
        <w:rPr>
          <w:b/>
          <w:bCs/>
        </w:rPr>
        <w:t>Exigencia sugerida: 60 %</w:t>
      </w:r>
    </w:p>
    <w:p w14:paraId="46F66FCD" w14:textId="77777777" w:rsidR="00DE2E74" w:rsidRPr="00DE2E74" w:rsidRDefault="00DE2E74" w:rsidP="00DE2E74">
      <w:r w:rsidRPr="00DE2E74">
        <w:rPr>
          <w:b/>
          <w:bCs/>
        </w:rPr>
        <w:t>Puntaje para nota 4,0:</w:t>
      </w:r>
      <w:r w:rsidRPr="00DE2E74">
        <w:t xml:space="preserve"> 42 puntos.</w:t>
      </w:r>
    </w:p>
    <w:p w14:paraId="38FB6ADF" w14:textId="77777777" w:rsidR="003819CB" w:rsidRDefault="003819CB"/>
    <w:sectPr w:rsidR="003819CB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4E2521"/>
    <w:multiLevelType w:val="multilevel"/>
    <w:tmpl w:val="361EA7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451363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2E74"/>
    <w:rsid w:val="00361327"/>
    <w:rsid w:val="003819CB"/>
    <w:rsid w:val="008A1218"/>
    <w:rsid w:val="00986C63"/>
    <w:rsid w:val="00C5702E"/>
    <w:rsid w:val="00DE2E74"/>
    <w:rsid w:val="00FF2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C8EAA7"/>
  <w15:chartTrackingRefBased/>
  <w15:docId w15:val="{F40FF557-C832-485A-97EE-96A5F899D3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DE2E7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DE2E7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DE2E7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DE2E7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DE2E7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DE2E7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DE2E7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DE2E7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DE2E7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DE2E7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DE2E7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DE2E7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DE2E74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DE2E74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DE2E74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DE2E74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DE2E74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DE2E74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DE2E7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DE2E7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DE2E7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DE2E7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DE2E7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DE2E74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DE2E74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DE2E74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DE2E7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DE2E74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DE2E7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1262</Words>
  <Characters>6943</Characters>
  <Application>Microsoft Office Word</Application>
  <DocSecurity>0</DocSecurity>
  <Lines>57</Lines>
  <Paragraphs>16</Paragraphs>
  <ScaleCrop>false</ScaleCrop>
  <Company/>
  <LinksUpToDate>false</LinksUpToDate>
  <CharactersWithSpaces>8189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LazoSoto2026</dc:creator>
  <cp:keywords/>
  <dc:description/>
  <cp:lastModifiedBy>LazoSoto2026</cp:lastModifiedBy>
  <cp:revision>1</cp:revision>
  <dcterms:created xsi:type="dcterms:W3CDTF">2026-08-17T15:56:00Z</dcterms:created>
  <dcterms:modified xsi:type="dcterms:W3CDTF">2026-08-17T15:57:00Z</dcterms:modified>
</cp:coreProperties>
</file>